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CF5F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3730755D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  <w:t>湖南省人力资源和社会保障厅所属事业单位</w:t>
      </w:r>
    </w:p>
    <w:p w14:paraId="7045E398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2025年</w:t>
      </w:r>
      <w:r>
        <w:rPr>
          <w:rFonts w:hint="eastAsia" w:ascii="方正小标宋简体" w:hAnsi="仿宋_GB2312" w:eastAsia="方正小标宋简体"/>
          <w:color w:val="000000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</w:p>
    <w:p w14:paraId="136574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664"/>
        <w:gridCol w:w="977"/>
        <w:gridCol w:w="441"/>
        <w:gridCol w:w="813"/>
        <w:gridCol w:w="15"/>
        <w:gridCol w:w="705"/>
        <w:gridCol w:w="105"/>
        <w:gridCol w:w="1323"/>
        <w:gridCol w:w="426"/>
        <w:gridCol w:w="816"/>
        <w:gridCol w:w="34"/>
        <w:gridCol w:w="1544"/>
      </w:tblGrid>
      <w:tr w14:paraId="0CD0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116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14:paraId="4B0B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E8C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center"/>
          </w:tcPr>
          <w:p w14:paraId="487D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FCC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 w14:paraId="3CD7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2F99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61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4EA4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60B5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466F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center"/>
          </w:tcPr>
          <w:p w14:paraId="6B72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174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center"/>
          </w:tcPr>
          <w:p w14:paraId="27FA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23C6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26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0F62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7"/>
            <w:vAlign w:val="center"/>
          </w:tcPr>
          <w:p w14:paraId="6B03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CB3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center"/>
          </w:tcPr>
          <w:p w14:paraId="123D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013B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BF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center"/>
          </w:tcPr>
          <w:p w14:paraId="5F2B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center"/>
          </w:tcPr>
          <w:p w14:paraId="7029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420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center"/>
          </w:tcPr>
          <w:p w14:paraId="6A4E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BF5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A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center"/>
          </w:tcPr>
          <w:p w14:paraId="2986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center"/>
          </w:tcPr>
          <w:p w14:paraId="0E1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A7E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center"/>
          </w:tcPr>
          <w:p w14:paraId="52A7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6733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8E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333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682C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44F1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14:paraId="56B9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76D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94" w:type="dxa"/>
            <w:gridSpan w:val="3"/>
            <w:vAlign w:val="center"/>
          </w:tcPr>
          <w:p w14:paraId="653D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60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70AE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7"/>
            <w:vAlign w:val="center"/>
          </w:tcPr>
          <w:p w14:paraId="6000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FA3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94" w:type="dxa"/>
            <w:gridSpan w:val="3"/>
            <w:vAlign w:val="center"/>
          </w:tcPr>
          <w:p w14:paraId="4BD9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5C51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F75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8"/>
            <w:vAlign w:val="center"/>
          </w:tcPr>
          <w:p w14:paraId="7B6A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37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vAlign w:val="center"/>
          </w:tcPr>
          <w:p w14:paraId="40CA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95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4CF5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20" w:type="dxa"/>
            <w:gridSpan w:val="7"/>
            <w:vAlign w:val="center"/>
          </w:tcPr>
          <w:p w14:paraId="60E8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D48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2820" w:type="dxa"/>
            <w:gridSpan w:val="4"/>
            <w:vAlign w:val="center"/>
          </w:tcPr>
          <w:p w14:paraId="0996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478F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5" w:type="dxa"/>
            <w:gridSpan w:val="2"/>
            <w:vAlign w:val="center"/>
          </w:tcPr>
          <w:p w14:paraId="426B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863" w:type="dxa"/>
            <w:gridSpan w:val="12"/>
            <w:vAlign w:val="center"/>
          </w:tcPr>
          <w:p w14:paraId="3193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参公事业单位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事业单位</w:t>
            </w:r>
          </w:p>
        </w:tc>
      </w:tr>
      <w:tr w14:paraId="0A69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5"/>
            <w:vAlign w:val="center"/>
          </w:tcPr>
          <w:p w14:paraId="67F6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年年度考核结果</w:t>
            </w:r>
          </w:p>
        </w:tc>
        <w:tc>
          <w:tcPr>
            <w:tcW w:w="5781" w:type="dxa"/>
            <w:gridSpan w:val="9"/>
            <w:vAlign w:val="center"/>
          </w:tcPr>
          <w:p w14:paraId="1D6E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0577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45" w:type="dxa"/>
            <w:gridSpan w:val="2"/>
            <w:vAlign w:val="center"/>
          </w:tcPr>
          <w:p w14:paraId="452F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 w14:paraId="695B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863" w:type="dxa"/>
            <w:gridSpan w:val="12"/>
            <w:vAlign w:val="top"/>
          </w:tcPr>
          <w:p w14:paraId="0041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B5C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33C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F0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45" w:type="dxa"/>
            <w:gridSpan w:val="2"/>
            <w:vAlign w:val="top"/>
          </w:tcPr>
          <w:p w14:paraId="2CC8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863" w:type="dxa"/>
            <w:gridSpan w:val="12"/>
            <w:vAlign w:val="top"/>
          </w:tcPr>
          <w:p w14:paraId="3BC0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F5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5" w:type="dxa"/>
            <w:gridSpan w:val="2"/>
            <w:vAlign w:val="top"/>
          </w:tcPr>
          <w:p w14:paraId="5354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863" w:type="dxa"/>
            <w:gridSpan w:val="12"/>
            <w:vAlign w:val="top"/>
          </w:tcPr>
          <w:p w14:paraId="24CF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 w14:paraId="0D3F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 w14:paraId="3330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 w14:paraId="4EC9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 w14:paraId="4399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 w14:paraId="40F8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 w14:paraId="0FF7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 w14:paraId="701F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 w14:paraId="3743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 w14:paraId="3F5D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 w14:paraId="71A7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 w14:paraId="3837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 w14:paraId="3D37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 w14:paraId="6133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 w14:paraId="3FAB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 w14:paraId="7703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 w14:paraId="0186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6"/>
            <w:vAlign w:val="top"/>
          </w:tcPr>
          <w:p w14:paraId="55E6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 w14:paraId="14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 w14:paraId="0D32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 w14:paraId="6B3F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 w14:paraId="523B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 w14:paraId="55CA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 w14:paraId="1DE6109A">
      <w:pPr>
        <w:spacing w:line="400" w:lineRule="exact"/>
        <w:jc w:val="left"/>
        <w:rPr>
          <w:rFonts w:hint="eastAsia" w:ascii="仿宋_GB2312" w:eastAsia="仿宋_GB2312" w:cs="Times New Roman"/>
          <w:b/>
          <w:bCs/>
          <w:sz w:val="28"/>
          <w:szCs w:val="28"/>
        </w:rPr>
        <w:sectPr>
          <w:pgSz w:w="11906" w:h="16838"/>
          <w:pgMar w:top="1134" w:right="1486" w:bottom="1134" w:left="1800" w:header="851" w:footer="992" w:gutter="0"/>
          <w:cols w:space="720" w:num="1"/>
          <w:docGrid w:type="lines" w:linePitch="312" w:charSpace="0"/>
        </w:sectPr>
      </w:pPr>
    </w:p>
    <w:p w14:paraId="345EF70B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485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472779E"/>
    <w:rsid w:val="05067C74"/>
    <w:rsid w:val="05F975F3"/>
    <w:rsid w:val="0744585E"/>
    <w:rsid w:val="09A514F4"/>
    <w:rsid w:val="0BAB4AAC"/>
    <w:rsid w:val="0EAA310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4822F02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E34753E"/>
    <w:rsid w:val="6E394DCF"/>
    <w:rsid w:val="6EE97FE4"/>
    <w:rsid w:val="6EF8049C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7FAF22EE"/>
    <w:rsid w:val="8DFF43EA"/>
    <w:rsid w:val="BDE7456E"/>
    <w:rsid w:val="D6363330"/>
    <w:rsid w:val="E4FDEFF1"/>
    <w:rsid w:val="F8FFC062"/>
    <w:rsid w:val="FB33B694"/>
    <w:rsid w:val="FF3EFD8E"/>
    <w:rsid w:val="FFAF05B7"/>
    <w:rsid w:val="FFDF8121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34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2024-08-31T16:28:00Z</dcterms:created>
  <dc:creator>此  去</dc:creator>
  <cp:lastModifiedBy>稻稻</cp:lastModifiedBy>
  <cp:lastPrinted>2025-01-07T11:02:00Z</cp:lastPrinted>
  <dcterms:modified xsi:type="dcterms:W3CDTF">2025-05-06T07:42:23Z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ABE9E569838B4198B9FD3F79CC66869C_11</vt:lpwstr>
  </property>
  <property fmtid="{D5CDD505-2E9C-101B-9397-08002B2CF9AE}" pid="4" name="KSOTemplateDocerSaveRecord">
    <vt:lpwstr>eyJoZGlkIjoiMDMzMzI4NjU1NTZlYWE0MTMyMDQxNjdjNjgzZTA3YTYiLCJ1c2VySWQiOiIzNzgxMjAwMDUifQ==</vt:lpwstr>
  </property>
</Properties>
</file>